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B598B" w14:textId="2B6027A5" w:rsidR="00E46A94" w:rsidRPr="00DE221D" w:rsidRDefault="00DE221D" w:rsidP="00DE221D">
      <w:pPr>
        <w:jc w:val="center"/>
        <w:rPr>
          <w:b/>
          <w:bCs/>
          <w:sz w:val="24"/>
          <w:szCs w:val="24"/>
          <w:u w:val="single"/>
          <w:lang w:val="en-US"/>
        </w:rPr>
      </w:pPr>
      <w:proofErr w:type="spellStart"/>
      <w:r w:rsidRPr="00DE221D">
        <w:rPr>
          <w:b/>
          <w:bCs/>
          <w:sz w:val="24"/>
          <w:szCs w:val="24"/>
          <w:u w:val="single"/>
          <w:lang w:val="en-US"/>
        </w:rPr>
        <w:t>Maths</w:t>
      </w:r>
      <w:proofErr w:type="spellEnd"/>
      <w:r w:rsidRPr="00DE221D">
        <w:rPr>
          <w:b/>
          <w:bCs/>
          <w:sz w:val="24"/>
          <w:szCs w:val="24"/>
          <w:u w:val="single"/>
          <w:lang w:val="en-US"/>
        </w:rPr>
        <w:t xml:space="preserve"> Home learning sheet</w:t>
      </w:r>
    </w:p>
    <w:p w14:paraId="1295906E" w14:textId="685221D6" w:rsidR="00DE221D" w:rsidRDefault="00DE221D">
      <w:pPr>
        <w:rPr>
          <w:lang w:val="en-US"/>
        </w:rPr>
      </w:pPr>
      <w:r>
        <w:rPr>
          <w:lang w:val="en-US"/>
        </w:rPr>
        <w:t xml:space="preserve">The objectives below are what we are working on this term. In your home learning </w:t>
      </w:r>
      <w:proofErr w:type="gramStart"/>
      <w:r>
        <w:rPr>
          <w:lang w:val="en-US"/>
        </w:rPr>
        <w:t>pack</w:t>
      </w:r>
      <w:proofErr w:type="gramEnd"/>
      <w:r>
        <w:rPr>
          <w:lang w:val="en-US"/>
        </w:rPr>
        <w:t xml:space="preserve"> we have printed off some worksheets which help the children develop these skills. </w:t>
      </w:r>
    </w:p>
    <w:p w14:paraId="67B17F9F" w14:textId="77777777" w:rsidR="00B476CB" w:rsidRPr="00B476CB" w:rsidRDefault="00B476CB" w:rsidP="00B476CB">
      <w:pPr>
        <w:pStyle w:val="ListParagraph"/>
        <w:numPr>
          <w:ilvl w:val="0"/>
          <w:numId w:val="2"/>
        </w:numPr>
        <w:rPr>
          <w:lang w:val="en-US"/>
        </w:rPr>
      </w:pPr>
      <w:r w:rsidRPr="00B476CB">
        <w:rPr>
          <w:lang w:val="en-US"/>
        </w:rPr>
        <w:t xml:space="preserve">To </w:t>
      </w:r>
      <w:r w:rsidR="00DE221D" w:rsidRPr="00B476CB">
        <w:rPr>
          <w:lang w:val="en-US"/>
        </w:rPr>
        <w:t xml:space="preserve">count reliably with numbers from </w:t>
      </w:r>
      <w:r w:rsidRPr="00B476CB">
        <w:rPr>
          <w:lang w:val="en-US"/>
        </w:rPr>
        <w:t>1</w:t>
      </w:r>
      <w:r w:rsidR="00DE221D" w:rsidRPr="00B476CB">
        <w:rPr>
          <w:lang w:val="en-US"/>
        </w:rPr>
        <w:t xml:space="preserve"> to 20, place them in order and say which number is one more or one less than a given number. </w:t>
      </w:r>
    </w:p>
    <w:p w14:paraId="226C3147" w14:textId="77777777" w:rsidR="00B476CB" w:rsidRPr="00B476CB" w:rsidRDefault="00DE221D" w:rsidP="00B476CB">
      <w:pPr>
        <w:pStyle w:val="ListParagraph"/>
        <w:numPr>
          <w:ilvl w:val="0"/>
          <w:numId w:val="2"/>
        </w:numPr>
        <w:rPr>
          <w:lang w:val="en-US"/>
        </w:rPr>
      </w:pPr>
      <w:r w:rsidRPr="00B476CB">
        <w:rPr>
          <w:lang w:val="en-US"/>
        </w:rPr>
        <w:t xml:space="preserve">Using quantities and objects, they add and subtract two single-digit numbers and count on or back to find the answer. </w:t>
      </w:r>
    </w:p>
    <w:p w14:paraId="3E3BA8AB" w14:textId="2BAB4311" w:rsidR="00DE221D" w:rsidRPr="00B476CB" w:rsidRDefault="00DE221D" w:rsidP="00B476CB">
      <w:pPr>
        <w:pStyle w:val="ListParagraph"/>
        <w:numPr>
          <w:ilvl w:val="0"/>
          <w:numId w:val="2"/>
        </w:numPr>
        <w:rPr>
          <w:lang w:val="en-US"/>
        </w:rPr>
      </w:pPr>
      <w:r w:rsidRPr="00B476CB">
        <w:rPr>
          <w:lang w:val="en-US"/>
        </w:rPr>
        <w:t>They solve problems, including doubling, halving and sharing.</w:t>
      </w:r>
    </w:p>
    <w:p w14:paraId="6438A795" w14:textId="0E12FE7C" w:rsidR="00B476CB" w:rsidRPr="00B476CB" w:rsidRDefault="00B476CB" w:rsidP="00B476CB">
      <w:pPr>
        <w:pStyle w:val="ListParagraph"/>
        <w:numPr>
          <w:ilvl w:val="0"/>
          <w:numId w:val="2"/>
        </w:numPr>
        <w:rPr>
          <w:lang w:val="en-US"/>
        </w:rPr>
      </w:pPr>
      <w:r w:rsidRPr="00B476CB">
        <w:rPr>
          <w:lang w:val="en-US"/>
        </w:rPr>
        <w:t xml:space="preserve">To recognise coins and make different quantities. </w:t>
      </w:r>
    </w:p>
    <w:p w14:paraId="09B993FF" w14:textId="65471878" w:rsidR="00B476CB" w:rsidRPr="00B476CB" w:rsidRDefault="00B476CB" w:rsidP="00B476CB">
      <w:pPr>
        <w:pStyle w:val="ListParagraph"/>
        <w:numPr>
          <w:ilvl w:val="0"/>
          <w:numId w:val="2"/>
        </w:numPr>
        <w:rPr>
          <w:lang w:val="en-US"/>
        </w:rPr>
      </w:pPr>
      <w:r w:rsidRPr="00B476CB">
        <w:rPr>
          <w:lang w:val="en-US"/>
        </w:rPr>
        <w:t xml:space="preserve">To recognise patterns and name different 2D and 3D shapes. </w:t>
      </w:r>
    </w:p>
    <w:p w14:paraId="6CDB593A" w14:textId="77777777" w:rsidR="00DE221D" w:rsidRDefault="00DE221D">
      <w:pPr>
        <w:rPr>
          <w:lang w:val="en-US"/>
        </w:rPr>
      </w:pPr>
      <w:bookmarkStart w:id="0" w:name="_GoBack"/>
      <w:bookmarkEnd w:id="0"/>
    </w:p>
    <w:p w14:paraId="16711CA3" w14:textId="31F95CC6" w:rsidR="00DE221D" w:rsidRDefault="00DE221D">
      <w:pPr>
        <w:rPr>
          <w:lang w:val="en-US"/>
        </w:rPr>
      </w:pPr>
      <w:r>
        <w:rPr>
          <w:lang w:val="en-US"/>
        </w:rPr>
        <w:t xml:space="preserve">In addition to this below are links to games which promote these math skills. </w:t>
      </w:r>
    </w:p>
    <w:p w14:paraId="016E567E" w14:textId="54671C5C" w:rsidR="00DE221D" w:rsidRDefault="00DE221D" w:rsidP="00DE221D">
      <w:pPr>
        <w:pStyle w:val="ListParagraph"/>
        <w:numPr>
          <w:ilvl w:val="0"/>
          <w:numId w:val="1"/>
        </w:numPr>
        <w:rPr>
          <w:lang w:val="en-US"/>
        </w:rPr>
      </w:pPr>
      <w:r w:rsidRPr="00DE221D">
        <w:rPr>
          <w:lang w:val="en-US"/>
        </w:rPr>
        <w:t xml:space="preserve">Number bonds to 10 and doubling and halving to 20- </w:t>
      </w:r>
      <w:hyperlink r:id="rId5" w:history="1">
        <w:r w:rsidRPr="00DE221D">
          <w:rPr>
            <w:rStyle w:val="Hyperlink"/>
            <w:lang w:val="en-US"/>
          </w:rPr>
          <w:t>https://www.topmarks.co.uk/maths-games/hit-the-button</w:t>
        </w:r>
      </w:hyperlink>
      <w:r w:rsidRPr="00DE221D">
        <w:rPr>
          <w:lang w:val="en-US"/>
        </w:rPr>
        <w:t xml:space="preserve"> </w:t>
      </w:r>
    </w:p>
    <w:p w14:paraId="24017F5F" w14:textId="405A7FBF" w:rsidR="00DE221D" w:rsidRDefault="00DE221D" w:rsidP="00DE221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Ordering numbers to 15- </w:t>
      </w:r>
      <w:hyperlink r:id="rId6" w:history="1">
        <w:r w:rsidRPr="00EA36C9">
          <w:rPr>
            <w:rStyle w:val="Hyperlink"/>
            <w:lang w:val="en-US"/>
          </w:rPr>
          <w:t>https://www.tvokids.com/preschool/games/caterpillar-count</w:t>
        </w:r>
      </w:hyperlink>
      <w:r>
        <w:rPr>
          <w:lang w:val="en-US"/>
        </w:rPr>
        <w:t xml:space="preserve"> </w:t>
      </w:r>
    </w:p>
    <w:p w14:paraId="6AE39DF2" w14:textId="1E603CDB" w:rsidR="00DE221D" w:rsidRDefault="00DE221D" w:rsidP="00DE221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Money and coin recognition- </w:t>
      </w:r>
      <w:hyperlink r:id="rId7" w:history="1">
        <w:r w:rsidRPr="00EA36C9">
          <w:rPr>
            <w:rStyle w:val="Hyperlink"/>
            <w:lang w:val="en-US"/>
          </w:rPr>
          <w:t>https://www.topmarks.co.uk/money/toy-shop-money</w:t>
        </w:r>
      </w:hyperlink>
      <w:r>
        <w:rPr>
          <w:lang w:val="en-US"/>
        </w:rPr>
        <w:t xml:space="preserve"> </w:t>
      </w:r>
    </w:p>
    <w:p w14:paraId="6D0B6F74" w14:textId="1CAA9355" w:rsidR="00DE221D" w:rsidRDefault="00DE221D" w:rsidP="00DE221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Time- </w:t>
      </w:r>
      <w:hyperlink r:id="rId8" w:history="1">
        <w:r w:rsidRPr="00EA36C9">
          <w:rPr>
            <w:rStyle w:val="Hyperlink"/>
            <w:lang w:val="en-US"/>
          </w:rPr>
          <w:t>https://www.topmarks.co.uk/time/teaching-clock</w:t>
        </w:r>
      </w:hyperlink>
      <w:r>
        <w:rPr>
          <w:lang w:val="en-US"/>
        </w:rPr>
        <w:t xml:space="preserve"> </w:t>
      </w:r>
    </w:p>
    <w:p w14:paraId="56E2E4C4" w14:textId="05FA9396" w:rsidR="00DE221D" w:rsidRDefault="00DE221D" w:rsidP="00DE221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Addition and subtraction- </w:t>
      </w:r>
      <w:hyperlink r:id="rId9" w:history="1">
        <w:r w:rsidRPr="00EA36C9">
          <w:rPr>
            <w:rStyle w:val="Hyperlink"/>
            <w:lang w:val="en-US"/>
          </w:rPr>
          <w:t>https://www.starfall.com/h/addsub/add-machine-1/?sn=math1--math0</w:t>
        </w:r>
      </w:hyperlink>
      <w:r>
        <w:rPr>
          <w:lang w:val="en-US"/>
        </w:rPr>
        <w:t xml:space="preserve"> </w:t>
      </w:r>
    </w:p>
    <w:p w14:paraId="78FC9B09" w14:textId="1303E06F" w:rsidR="00DE221D" w:rsidRPr="00DE221D" w:rsidRDefault="00DE221D" w:rsidP="00DE221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Shape- </w:t>
      </w:r>
      <w:hyperlink r:id="rId10" w:history="1">
        <w:r w:rsidRPr="00EA36C9">
          <w:rPr>
            <w:rStyle w:val="Hyperlink"/>
            <w:lang w:val="en-US"/>
          </w:rPr>
          <w:t>https://www.topmarks.co.uk/ordering-and-sequencing/shape-patterns</w:t>
        </w:r>
      </w:hyperlink>
      <w:r>
        <w:rPr>
          <w:lang w:val="en-US"/>
        </w:rPr>
        <w:t xml:space="preserve"> </w:t>
      </w:r>
    </w:p>
    <w:sectPr w:rsidR="00DE221D" w:rsidRPr="00DE2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7F18DD"/>
    <w:multiLevelType w:val="hybridMultilevel"/>
    <w:tmpl w:val="FB442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8175C7"/>
    <w:multiLevelType w:val="hybridMultilevel"/>
    <w:tmpl w:val="5B6A5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1D"/>
    <w:rsid w:val="005F2B12"/>
    <w:rsid w:val="00B476CB"/>
    <w:rsid w:val="00DE221D"/>
    <w:rsid w:val="00E4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02977"/>
  <w15:chartTrackingRefBased/>
  <w15:docId w15:val="{13A8474B-B161-4FCA-8C4E-29E767F4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22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221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E2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time/teaching-cloc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oney/toy-shop-mone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vokids.com/preschool/games/caterpillar-coun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10" Type="http://schemas.openxmlformats.org/officeDocument/2006/relationships/hyperlink" Target="https://www.topmarks.co.uk/ordering-and-sequencing/shape-patter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arfall.com/h/addsub/add-machine-1/?sn=math1--math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Farmbrough</dc:creator>
  <cp:keywords/>
  <dc:description/>
  <cp:lastModifiedBy>Chloe Farmbrough</cp:lastModifiedBy>
  <cp:revision>1</cp:revision>
  <cp:lastPrinted>2020-03-16T11:21:00Z</cp:lastPrinted>
  <dcterms:created xsi:type="dcterms:W3CDTF">2020-03-16T11:07:00Z</dcterms:created>
  <dcterms:modified xsi:type="dcterms:W3CDTF">2020-03-16T12:32:00Z</dcterms:modified>
</cp:coreProperties>
</file>